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E55C6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0E55C6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434CA8" w:rsidRDefault="000E55C6" w:rsidP="0037015E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997492" w:rsidRDefault="000E55C6" w:rsidP="00BE0A3F">
            <w:r>
              <w:t>Correção coletiva</w:t>
            </w:r>
          </w:p>
          <w:p w:rsidR="000E55C6" w:rsidRDefault="000E55C6" w:rsidP="00BE0A3F">
            <w:r>
              <w:t>Revisão para a prova</w:t>
            </w:r>
          </w:p>
        </w:tc>
      </w:tr>
      <w:tr w:rsidR="0009691F" w:rsidTr="00131412">
        <w:tc>
          <w:tcPr>
            <w:tcW w:w="1560" w:type="dxa"/>
          </w:tcPr>
          <w:p w:rsidR="0009691F" w:rsidRDefault="000E55C6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0E55C6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09691F" w:rsidRDefault="000E55C6" w:rsidP="009B62CA">
            <w:r>
              <w:t>08/11</w:t>
            </w:r>
          </w:p>
        </w:tc>
        <w:tc>
          <w:tcPr>
            <w:tcW w:w="5670" w:type="dxa"/>
          </w:tcPr>
          <w:p w:rsidR="00997492" w:rsidRDefault="000E55C6" w:rsidP="0009691F">
            <w:r>
              <w:t>Atividade para casa p. 40 a 43</w:t>
            </w:r>
          </w:p>
          <w:p w:rsidR="000E55C6" w:rsidRDefault="000E55C6" w:rsidP="0009691F">
            <w:r>
              <w:t>Para casa p. 44 a 47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0E55C6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064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2019-11-11T13:38:00Z</dcterms:modified>
</cp:coreProperties>
</file>